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61" w:rsidRDefault="00C94D61" w:rsidP="000C4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4D61" w:rsidRDefault="00C94D61" w:rsidP="000C4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Апастовская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с углубленным изучением отдельных предметов»</w:t>
      </w: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Апастовского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Республики Татарстан</w:t>
      </w:r>
    </w:p>
    <w:p w:rsidR="00C94D61" w:rsidRDefault="00C94D61" w:rsidP="00C94D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14355" w:type="dxa"/>
        <w:tblInd w:w="944" w:type="dxa"/>
        <w:tblLook w:val="01E0" w:firstRow="1" w:lastRow="1" w:firstColumn="1" w:lastColumn="1" w:noHBand="0" w:noVBand="0"/>
      </w:tblPr>
      <w:tblGrid>
        <w:gridCol w:w="4140"/>
        <w:gridCol w:w="4500"/>
        <w:gridCol w:w="5715"/>
      </w:tblGrid>
      <w:tr w:rsidR="00C94D61" w:rsidTr="00936485">
        <w:tc>
          <w:tcPr>
            <w:tcW w:w="4140" w:type="dxa"/>
            <w:hideMark/>
          </w:tcPr>
          <w:p w:rsidR="00C94D61" w:rsidRDefault="00C94D61" w:rsidP="00936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«Рассмотрено»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проф. сообщества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Протокол № 1</w:t>
            </w:r>
          </w:p>
          <w:p w:rsidR="00C94D61" w:rsidRDefault="00936485" w:rsidP="009364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от 24 августа    2020</w:t>
            </w:r>
            <w:r w:rsidR="00C94D61">
              <w:rPr>
                <w:rFonts w:ascii="Times New Roman" w:hAnsi="Times New Roman"/>
                <w:sz w:val="24"/>
                <w:szCs w:val="28"/>
                <w:lang w:eastAsia="en-US"/>
              </w:rPr>
              <w:t>г.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u w:val="single"/>
                <w:lang w:eastAsia="en-US"/>
              </w:rPr>
              <w:t>____________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/Р.Г.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Гумерова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/ </w:t>
            </w:r>
          </w:p>
        </w:tc>
        <w:tc>
          <w:tcPr>
            <w:tcW w:w="4500" w:type="dxa"/>
          </w:tcPr>
          <w:p w:rsidR="00C94D61" w:rsidRDefault="00C94D61" w:rsidP="00936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Заместитель директора по УВР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C94D61" w:rsidRDefault="00C94D61" w:rsidP="0093648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_____________ / Г.К.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Габидуллина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/</w:t>
            </w:r>
          </w:p>
          <w:p w:rsidR="00C94D61" w:rsidRDefault="00C94D61" w:rsidP="00936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15" w:type="dxa"/>
          </w:tcPr>
          <w:p w:rsidR="00C94D61" w:rsidRDefault="00C94D61" w:rsidP="00936485">
            <w:pPr>
              <w:spacing w:after="0" w:line="240" w:lineRule="auto"/>
              <w:ind w:left="64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«Утверждено»</w:t>
            </w:r>
          </w:p>
          <w:p w:rsidR="00C94D61" w:rsidRDefault="00C94D61" w:rsidP="00936485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Директор школы</w:t>
            </w:r>
          </w:p>
          <w:p w:rsidR="00C94D61" w:rsidRDefault="00C94D61" w:rsidP="00936485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C94D61" w:rsidRDefault="00C94D61" w:rsidP="00936485">
            <w:pPr>
              <w:spacing w:after="0" w:line="240" w:lineRule="auto"/>
              <w:ind w:left="646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____________ /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Г.С.Зиятдинова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/</w:t>
            </w:r>
          </w:p>
          <w:p w:rsidR="00C94D61" w:rsidRDefault="00936485" w:rsidP="00936485">
            <w:pPr>
              <w:spacing w:after="0" w:line="240" w:lineRule="auto"/>
              <w:ind w:left="646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Приказ № 171 от  28.08.2020</w:t>
            </w:r>
            <w:r w:rsidR="00C94D61">
              <w:rPr>
                <w:rFonts w:ascii="Times New Roman" w:hAnsi="Times New Roman"/>
                <w:sz w:val="24"/>
                <w:szCs w:val="28"/>
                <w:lang w:eastAsia="en-US"/>
              </w:rPr>
              <w:t>.</w:t>
            </w:r>
          </w:p>
        </w:tc>
      </w:tr>
    </w:tbl>
    <w:p w:rsidR="00C94D61" w:rsidRDefault="00C94D61" w:rsidP="00C94D61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</w:rPr>
      </w:pP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Живой мир</w:t>
      </w: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1-4 класс</w:t>
      </w:r>
    </w:p>
    <w:p w:rsidR="00C94D61" w:rsidRDefault="00C94D61" w:rsidP="00C94D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4D61" w:rsidRDefault="00C94D61" w:rsidP="00C94D61">
      <w:pPr>
        <w:spacing w:after="0" w:line="240" w:lineRule="auto"/>
        <w:ind w:left="920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A85BFC" w:rsidRDefault="00C94D61" w:rsidP="00A85BFC">
      <w:pPr>
        <w:spacing w:after="0" w:line="240" w:lineRule="auto"/>
        <w:ind w:left="99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  <w:r w:rsidR="00A85BFC">
        <w:rPr>
          <w:rFonts w:ascii="Times New Roman" w:hAnsi="Times New Roman"/>
          <w:sz w:val="28"/>
          <w:szCs w:val="28"/>
        </w:rPr>
        <w:t xml:space="preserve">       </w:t>
      </w:r>
    </w:p>
    <w:p w:rsidR="00C94D61" w:rsidRPr="00126369" w:rsidRDefault="00A85BFC" w:rsidP="00A85B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94D61">
        <w:rPr>
          <w:rFonts w:ascii="Times New Roman" w:hAnsi="Times New Roman"/>
          <w:sz w:val="28"/>
          <w:szCs w:val="28"/>
        </w:rPr>
        <w:t xml:space="preserve"> учитель</w:t>
      </w:r>
      <w:r>
        <w:rPr>
          <w:rFonts w:ascii="Times New Roman" w:hAnsi="Times New Roman"/>
          <w:sz w:val="28"/>
          <w:szCs w:val="28"/>
        </w:rPr>
        <w:t xml:space="preserve"> Сафина Г.И.</w:t>
      </w: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4D61" w:rsidRDefault="00C94D61" w:rsidP="00C94D61">
      <w:pPr>
        <w:tabs>
          <w:tab w:val="left" w:pos="1023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94D61" w:rsidRDefault="00C94D61" w:rsidP="00C94D6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94D61" w:rsidRPr="00E0510F" w:rsidRDefault="00C94D61" w:rsidP="00C94D61">
      <w:pPr>
        <w:tabs>
          <w:tab w:val="left" w:pos="9288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936485">
        <w:rPr>
          <w:rFonts w:ascii="Times New Roman" w:hAnsi="Times New Roman"/>
          <w:sz w:val="28"/>
          <w:szCs w:val="28"/>
        </w:rPr>
        <w:t xml:space="preserve">                            2020/2021</w:t>
      </w:r>
      <w:r w:rsidRPr="00126369">
        <w:rPr>
          <w:rFonts w:ascii="Times New Roman" w:hAnsi="Times New Roman"/>
          <w:sz w:val="28"/>
          <w:szCs w:val="28"/>
        </w:rPr>
        <w:t xml:space="preserve">  учебный год</w:t>
      </w:r>
    </w:p>
    <w:p w:rsidR="00C94D61" w:rsidRPr="00126369" w:rsidRDefault="00C94D61" w:rsidP="00C94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D61" w:rsidRPr="00EC5DB9" w:rsidRDefault="00C94D61" w:rsidP="00C94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C94D61" w:rsidRPr="00EC5DB9" w:rsidRDefault="00C94D61" w:rsidP="00C94D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Рабочая  программа  по  </w:t>
      </w:r>
      <w:r w:rsidRPr="00EC5DB9">
        <w:rPr>
          <w:rFonts w:ascii="Times New Roman" w:hAnsi="Times New Roman" w:cs="Times New Roman"/>
          <w:b/>
          <w:i/>
          <w:sz w:val="24"/>
          <w:szCs w:val="24"/>
        </w:rPr>
        <w:t xml:space="preserve">предмету «Живой мир» для 1-4  класса </w:t>
      </w:r>
      <w:r w:rsidRPr="00EC5DB9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C94D61" w:rsidRPr="00EC5DB9" w:rsidRDefault="00C94D61" w:rsidP="00C94D61">
      <w:pPr>
        <w:pStyle w:val="ab"/>
        <w:widowControl w:val="0"/>
        <w:numPr>
          <w:ilvl w:val="0"/>
          <w:numId w:val="2"/>
        </w:numPr>
        <w:rPr>
          <w:sz w:val="24"/>
          <w:szCs w:val="24"/>
        </w:rPr>
      </w:pPr>
      <w:r w:rsidRPr="00EC5DB9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C94D61" w:rsidRPr="00EC5DB9" w:rsidRDefault="00C94D61" w:rsidP="00C94D61">
      <w:pPr>
        <w:pStyle w:val="ab"/>
        <w:widowControl w:val="0"/>
        <w:numPr>
          <w:ilvl w:val="0"/>
          <w:numId w:val="2"/>
        </w:numPr>
        <w:rPr>
          <w:sz w:val="24"/>
          <w:szCs w:val="24"/>
        </w:rPr>
      </w:pPr>
      <w:r w:rsidRPr="00EC5DB9">
        <w:rPr>
          <w:sz w:val="24"/>
          <w:szCs w:val="24"/>
        </w:rPr>
        <w:t>Основной образовательной программы МБОУ  «</w:t>
      </w:r>
      <w:proofErr w:type="spellStart"/>
      <w:r w:rsidRPr="00EC5DB9">
        <w:rPr>
          <w:sz w:val="24"/>
          <w:szCs w:val="24"/>
        </w:rPr>
        <w:t>Апастовская</w:t>
      </w:r>
      <w:proofErr w:type="spellEnd"/>
      <w:r w:rsidRPr="00EC5DB9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EC5DB9">
        <w:rPr>
          <w:sz w:val="24"/>
          <w:szCs w:val="24"/>
        </w:rPr>
        <w:t>Апастовского</w:t>
      </w:r>
      <w:proofErr w:type="spellEnd"/>
      <w:r w:rsidRPr="00EC5DB9">
        <w:rPr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2018-2019 по 2020-2021 учебный год.</w:t>
      </w:r>
    </w:p>
    <w:p w:rsidR="00C94D61" w:rsidRPr="00EC5DB9" w:rsidRDefault="00C94D61" w:rsidP="00C94D61">
      <w:pPr>
        <w:pStyle w:val="ab"/>
        <w:widowControl w:val="0"/>
        <w:numPr>
          <w:ilvl w:val="0"/>
          <w:numId w:val="2"/>
        </w:numPr>
        <w:rPr>
          <w:sz w:val="24"/>
          <w:szCs w:val="24"/>
        </w:rPr>
      </w:pPr>
      <w:proofErr w:type="gramStart"/>
      <w:r w:rsidRPr="00EC5DB9">
        <w:rPr>
          <w:sz w:val="24"/>
          <w:szCs w:val="24"/>
        </w:rPr>
        <w:t>Учебного плана МБОУ – «</w:t>
      </w:r>
      <w:proofErr w:type="spellStart"/>
      <w:r w:rsidRPr="00EC5DB9">
        <w:rPr>
          <w:sz w:val="24"/>
          <w:szCs w:val="24"/>
        </w:rPr>
        <w:t>Апастовская</w:t>
      </w:r>
      <w:proofErr w:type="spellEnd"/>
      <w:r w:rsidRPr="00EC5DB9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EC5DB9">
        <w:rPr>
          <w:sz w:val="24"/>
          <w:szCs w:val="24"/>
        </w:rPr>
        <w:t>Апастовского</w:t>
      </w:r>
      <w:proofErr w:type="spellEnd"/>
      <w:r w:rsidRPr="00EC5DB9">
        <w:rPr>
          <w:sz w:val="24"/>
          <w:szCs w:val="24"/>
        </w:rPr>
        <w:t xml:space="preserve"> муниципального рай</w:t>
      </w:r>
      <w:r w:rsidR="00936485" w:rsidRPr="00EC5DB9">
        <w:rPr>
          <w:sz w:val="24"/>
          <w:szCs w:val="24"/>
        </w:rPr>
        <w:t>она Республики Татарстан на 2020 – 2021</w:t>
      </w:r>
      <w:r w:rsidRPr="00EC5DB9">
        <w:rPr>
          <w:sz w:val="24"/>
          <w:szCs w:val="24"/>
        </w:rPr>
        <w:t xml:space="preserve"> учебный год (утвержденного решением педагогического совета  (П</w:t>
      </w:r>
      <w:r w:rsidR="00385BF2" w:rsidRPr="00EC5DB9">
        <w:rPr>
          <w:sz w:val="24"/>
          <w:szCs w:val="24"/>
        </w:rPr>
        <w:t>ротокол №1</w:t>
      </w:r>
      <w:r w:rsidR="00194B8D">
        <w:rPr>
          <w:sz w:val="24"/>
          <w:szCs w:val="24"/>
        </w:rPr>
        <w:t>71,  от 28</w:t>
      </w:r>
      <w:r w:rsidR="00936485" w:rsidRPr="00EC5DB9">
        <w:rPr>
          <w:sz w:val="24"/>
          <w:szCs w:val="24"/>
        </w:rPr>
        <w:t xml:space="preserve"> августа  2020</w:t>
      </w:r>
      <w:r w:rsidRPr="00EC5DB9">
        <w:rPr>
          <w:sz w:val="24"/>
          <w:szCs w:val="24"/>
        </w:rPr>
        <w:t>года).</w:t>
      </w:r>
      <w:proofErr w:type="gramEnd"/>
    </w:p>
    <w:p w:rsidR="00C94D61" w:rsidRPr="00EC5DB9" w:rsidRDefault="00C94D61" w:rsidP="00C94D61">
      <w:pPr>
        <w:pStyle w:val="ab"/>
        <w:widowControl w:val="0"/>
        <w:numPr>
          <w:ilvl w:val="0"/>
          <w:numId w:val="2"/>
        </w:numPr>
        <w:rPr>
          <w:sz w:val="24"/>
          <w:szCs w:val="24"/>
        </w:rPr>
      </w:pPr>
      <w:r w:rsidRPr="00EC5DB9">
        <w:rPr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МБОУ  «</w:t>
      </w:r>
      <w:proofErr w:type="spellStart"/>
      <w:r w:rsidRPr="00EC5DB9">
        <w:rPr>
          <w:sz w:val="24"/>
          <w:szCs w:val="24"/>
        </w:rPr>
        <w:t>Апастовская</w:t>
      </w:r>
      <w:proofErr w:type="spellEnd"/>
      <w:r w:rsidRPr="00EC5DB9">
        <w:rPr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EC5DB9">
        <w:rPr>
          <w:sz w:val="24"/>
          <w:szCs w:val="24"/>
        </w:rPr>
        <w:t>Апастовского</w:t>
      </w:r>
      <w:proofErr w:type="spellEnd"/>
      <w:r w:rsidRPr="00EC5DB9">
        <w:rPr>
          <w:sz w:val="24"/>
          <w:szCs w:val="24"/>
        </w:rPr>
        <w:t xml:space="preserve"> муниципального района Республики Татарстан на 2016 – 2024 годы.</w:t>
      </w:r>
    </w:p>
    <w:p w:rsidR="00EC5DB9" w:rsidRDefault="00C94D61" w:rsidP="00EC5DB9">
      <w:pPr>
        <w:pStyle w:val="ab"/>
        <w:spacing w:after="240"/>
        <w:rPr>
          <w:sz w:val="24"/>
          <w:szCs w:val="24"/>
        </w:rPr>
      </w:pPr>
      <w:r w:rsidRPr="00EC5DB9">
        <w:rPr>
          <w:b/>
          <w:sz w:val="24"/>
          <w:szCs w:val="24"/>
        </w:rPr>
        <w:t>Содержание</w:t>
      </w:r>
      <w:r w:rsidRPr="00EC5DB9">
        <w:rPr>
          <w:sz w:val="24"/>
          <w:szCs w:val="24"/>
        </w:rPr>
        <w:t xml:space="preserve">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EC5DB9">
        <w:rPr>
          <w:sz w:val="24"/>
          <w:szCs w:val="24"/>
          <w:lang w:val="en-US"/>
        </w:rPr>
        <w:t>VIII</w:t>
      </w:r>
      <w:r w:rsidRPr="00EC5DB9">
        <w:rPr>
          <w:sz w:val="24"/>
          <w:szCs w:val="24"/>
        </w:rPr>
        <w:t xml:space="preserve"> вида под ред. Воронковой В.В., под ред. </w:t>
      </w:r>
      <w:proofErr w:type="spellStart"/>
      <w:r w:rsidRPr="00EC5DB9">
        <w:rPr>
          <w:sz w:val="24"/>
          <w:szCs w:val="24"/>
        </w:rPr>
        <w:t>Бгажноковой</w:t>
      </w:r>
      <w:proofErr w:type="spellEnd"/>
      <w:r w:rsidRPr="00EC5DB9">
        <w:rPr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  <w:r w:rsidRPr="00EC5DB9">
        <w:rPr>
          <w:sz w:val="24"/>
          <w:szCs w:val="24"/>
        </w:rPr>
        <w:tab/>
      </w:r>
    </w:p>
    <w:p w:rsidR="00C94D61" w:rsidRPr="00EC5DB9" w:rsidRDefault="00C94D61" w:rsidP="00EC5DB9">
      <w:pPr>
        <w:pStyle w:val="ab"/>
        <w:spacing w:after="240"/>
        <w:rPr>
          <w:sz w:val="24"/>
          <w:szCs w:val="24"/>
        </w:rPr>
      </w:pPr>
      <w:r w:rsidRPr="00EC5DB9">
        <w:rPr>
          <w:b/>
          <w:i/>
          <w:sz w:val="24"/>
          <w:szCs w:val="24"/>
        </w:rPr>
        <w:t xml:space="preserve">Содержание программы </w:t>
      </w:r>
    </w:p>
    <w:p w:rsidR="00C94D61" w:rsidRPr="00EC5DB9" w:rsidRDefault="00C94D61" w:rsidP="00C94D61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Содержание адаптированной образовательной программы отражает требования ФГОС, учитывает особенности психофизического развития детей с нарушением интеллекта, содержание примерных программ для детей с ОВЗ – Программ специальных (коррекционных) образовательных учреждений </w:t>
      </w:r>
      <w:r w:rsidRPr="00EC5DB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C5DB9">
        <w:rPr>
          <w:rFonts w:ascii="Times New Roman" w:hAnsi="Times New Roman" w:cs="Times New Roman"/>
          <w:sz w:val="24"/>
          <w:szCs w:val="24"/>
        </w:rPr>
        <w:t xml:space="preserve"> вида под ред. Воронковой В.В., под ред. </w:t>
      </w:r>
      <w:proofErr w:type="spellStart"/>
      <w:r w:rsidRPr="00EC5DB9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EC5DB9">
        <w:rPr>
          <w:rFonts w:ascii="Times New Roman" w:hAnsi="Times New Roman" w:cs="Times New Roman"/>
          <w:sz w:val="24"/>
          <w:szCs w:val="24"/>
        </w:rPr>
        <w:t xml:space="preserve"> И.М., Программа обучения глубоко умственно отсталых детей. (НИИ Дефектологии АПН СССР).- М.,1983 г.</w:t>
      </w:r>
    </w:p>
    <w:p w:rsidR="00C94D61" w:rsidRPr="00EC5DB9" w:rsidRDefault="00C94D61" w:rsidP="00C94D61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    Данный учебный предмет является специфическим для обучения младших умственно отсталых школьников. Его введение в учебный план специальных (коррекционных) образовательных учреждений VIII вида обусловлено значительным отставанием умственно 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отсталых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в общем и речевом развитии от своих сверстников с нормальным интеллектом. Занятия 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по этому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У 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который находится вне поля их чувствительного опыта.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br/>
        <w:t>      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В связи с расширением и уточнением круга представлений о предметах и явлениях окружающей действительности обогащается словарный запас учащихся: вводятся соответствующие термины, наглядно дифференцируется значение слов (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>стебель — ствол, трава — куст — дерево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показывается различие между видовым и родовым понятием (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>роза — цветок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ученики упражняются в адекватном и более точном сочетании слов, обозначающих предметы, их признаки и действия.</w:t>
      </w:r>
      <w:proofErr w:type="gramEnd"/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      На экскурсиях учащиеся знакомятся с предметами и явлениями в естественной обстановке; на предметных уроках — 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Правильная организация занятий, специфические методы и приемы обучения способствуют развитию речи и </w:t>
      </w:r>
      <w:proofErr w:type="spellStart"/>
      <w:r w:rsidRPr="00EC5DB9">
        <w:rPr>
          <w:rFonts w:ascii="Times New Roman" w:eastAsia="Times New Roman" w:hAnsi="Times New Roman" w:cs="Times New Roman"/>
          <w:sz w:val="24"/>
          <w:szCs w:val="24"/>
        </w:rPr>
        <w:t>мышленияучащихся</w:t>
      </w:r>
      <w:proofErr w:type="spellEnd"/>
      <w:r w:rsidRPr="00EC5D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Структура курса представлена следующими разделами: «Сезонные изменения»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«Неживая природа», «Живая природа (в том числе человек)», «Безопасное поведение».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 и накопления опыта первичного взаимодействия с изучаемыми объектами и явлениями.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Сезонные изменения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Временные изменения. 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>Времена года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Сезонные изменения в неживой природе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Изменения, происходящие в природе в разное время года, с постепенным на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ра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с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та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ни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ем подробности описания качественных изменений: температура воздуха (тепло – хо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ло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д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но, жара, мороз, замеры температуры); осадки (снег – дождь, иней, град);</w:t>
      </w:r>
      <w:proofErr w:type="gramEnd"/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ветер (хо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ло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д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ный – теплый, направление и сила, на основе наблюдений)</w:t>
      </w:r>
      <w:proofErr w:type="gramStart"/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;с</w:t>
      </w:r>
      <w:proofErr w:type="gramEnd"/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олнце (яркое – тусклое, боль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мо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з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softHyphen/>
        <w:t xml:space="preserve">ки).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Солнце и изменения в неживой  и живой  природе. Долгота дня зимой и летом.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lastRenderedPageBreak/>
        <w:t>Растения и животные в разное время года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Одежда людей, игры детей, труд людей в разное время года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Одежда людей в разное время года.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Одевание на прогулку. Учет времени года, погоды, предполагаемых занятий (игры, наблюдения, спортивные занятия).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Игры детей в разные сезоны года.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 людей в сельской местности  и городе в разное время года. Предупреждение  простудных заболеваний, гриппа, травм в связи с сезонными особенностями (похолодание, гололед, жара и пр.)  </w:t>
      </w:r>
    </w:p>
    <w:p w:rsidR="00C94D61" w:rsidRPr="00EC5DB9" w:rsidRDefault="00C94D61" w:rsidP="00C94D61">
      <w:pPr>
        <w:tabs>
          <w:tab w:val="left" w:pos="396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Неживая природа</w:t>
      </w:r>
      <w:r w:rsidRPr="00EC5DB9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ab/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>Солнце, облака, луна, звезды. Воздух. Земля: песок, глина, камни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Почва. Вода.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 Солнце – звезде, вокруг которой в космосе двигается Земля.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Живая природа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Растения. Растения культурные.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Овощи. </w:t>
      </w:r>
      <w:proofErr w:type="spellStart"/>
      <w:r w:rsidRPr="00EC5DB9">
        <w:rPr>
          <w:rFonts w:ascii="Times New Roman" w:eastAsia="Times New Roman" w:hAnsi="Times New Roman" w:cs="Times New Roman"/>
          <w:sz w:val="24"/>
          <w:szCs w:val="24"/>
        </w:rPr>
        <w:t>Фрукты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Я</w:t>
      </w:r>
      <w:proofErr w:type="gramEnd"/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годы</w:t>
      </w:r>
      <w:proofErr w:type="spellEnd"/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Растения комнатные.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Название. Внешнее строение (корень, стебель, лист). Уход. </w:t>
      </w: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Растения дикорастущие. 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Деревья. Кустарники. Травянистые растения. К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Грибы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Животные. </w:t>
      </w:r>
      <w:r w:rsidRPr="00EC5DB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Животные домашние. 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Звери.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Животные дикие.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Звери. </w:t>
      </w:r>
      <w:proofErr w:type="spellStart"/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Птицы</w:t>
      </w:r>
      <w:proofErr w:type="gramStart"/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.З</w:t>
      </w:r>
      <w:proofErr w:type="gramEnd"/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меи</w:t>
      </w:r>
      <w:proofErr w:type="spell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. Лягушка. </w:t>
      </w:r>
      <w:r w:rsidRPr="00EC5DB9">
        <w:rPr>
          <w:rFonts w:ascii="Times New Roman" w:eastAsia="Times New Roman" w:hAnsi="Times New Roman" w:cs="Times New Roman"/>
          <w:bCs/>
          <w:iCs/>
          <w:sz w:val="24"/>
          <w:szCs w:val="24"/>
        </w:rPr>
        <w:t>Рыбы. Насекомые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Названия.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Внешнее строение: названия частей тела. Место обитания, питание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, образ жизни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. Роль в при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роде. 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>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 xml:space="preserve">Охрана природы: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  <w:proofErr w:type="gramEnd"/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5DB9">
        <w:rPr>
          <w:rFonts w:ascii="Times New Roman" w:eastAsia="Times New Roman" w:hAnsi="Times New Roman" w:cs="Times New Roman"/>
          <w:i/>
          <w:sz w:val="24"/>
          <w:szCs w:val="24"/>
        </w:rPr>
        <w:t>Человек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>альчик</w:t>
      </w:r>
      <w:proofErr w:type="spell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и девочка. Возрастные группы (малыш, школьник, молодой человек, взрослый, пожилой). 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lastRenderedPageBreak/>
        <w:t>Строение тела человека (голова, туловище, ноги и руки (конечности).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Ориенти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ровка в схеме тела на картинке и на себе. Голова, лицо: глаза, нос, рот, уши. Покровы тела: кожа, ногти, волосы. Гигиена кожи, ногтей, волос (мытье, расчесывание, обстригание). Зубы. Гигиена  полости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новых  впечатлений). Гигиена  органов чувств. Бережное отношение к себе, соблюдение правил охраны органов  чувств, соблюдение режима  работы и отдыха. Первичное ознакомление с внутренним строением тела человека (внутренние органы)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.З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>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</w:t>
      </w: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Человек – член </w:t>
      </w:r>
      <w:proofErr w:type="spellStart"/>
      <w:r w:rsidRPr="00EC5DB9">
        <w:rPr>
          <w:rFonts w:ascii="Times New Roman" w:eastAsia="Times New Roman" w:hAnsi="Times New Roman" w:cs="Times New Roman"/>
          <w:sz w:val="24"/>
          <w:szCs w:val="24"/>
        </w:rPr>
        <w:t>общества:член</w:t>
      </w:r>
      <w:proofErr w:type="spell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семьи,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ученик, одноклассник, друг.. Личные вещи ребенка: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гигиенические принадлежности, и</w:t>
      </w:r>
      <w:r w:rsidRPr="00EC5DB9">
        <w:rPr>
          <w:rFonts w:ascii="Times New Roman" w:eastAsia="Times New Roman" w:hAnsi="Times New Roman" w:cs="Times New Roman"/>
          <w:bCs/>
          <w:iCs/>
          <w:sz w:val="24"/>
          <w:szCs w:val="24"/>
        </w:rPr>
        <w:t>грушки, учебные вещи, о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дежда, обувь. Вещи мальчиков и девочек.  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Профессии людей ближайшего окружения ребенка</w:t>
      </w:r>
    </w:p>
    <w:p w:rsidR="00C94D61" w:rsidRPr="00EC5DB9" w:rsidRDefault="00C94D61" w:rsidP="00C94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C5DB9">
        <w:rPr>
          <w:rFonts w:ascii="Times New Roman" w:eastAsia="Times New Roman" w:hAnsi="Times New Roman" w:cs="Times New Roman"/>
          <w:sz w:val="24"/>
          <w:szCs w:val="24"/>
        </w:rPr>
        <w:t>Магазины («овощи-фрукты», продуктовый, промтоварный (одежда, обувь, бытовая техника или др.), книжный).</w:t>
      </w:r>
      <w:proofErr w:type="gram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Зоопарк  или краеведческий музей. Почта. Больница. Поликлиника. Аптека. Назначение учреждения. Основные профессии людей, работающих  в учреждении. Правила поведения в магазине. 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>Наша Родина - Россия.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Наш город. </w:t>
      </w:r>
      <w:r w:rsidRPr="00EC5DB9">
        <w:rPr>
          <w:rFonts w:ascii="Times New Roman" w:eastAsia="Times New Roman" w:hAnsi="Times New Roman" w:cs="Times New Roman"/>
          <w:iCs/>
          <w:sz w:val="24"/>
          <w:szCs w:val="24"/>
        </w:rPr>
        <w:t xml:space="preserve">Населенные пункты. Столица.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</w:t>
      </w:r>
      <w:r w:rsidRPr="00EC5DB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Праздники нашей страны. 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Достижение нашей страны в науке и искусствах. Великие люди страны или края.  Деньги нашей страны. Получение и расходование денег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5DB9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учебного предмета: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Специфика данной учебной дисциплины обусловлена максимальной наглядностью на уроках.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Особенность изучаемого курса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состоит в  возможности преподать учебный материал используя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всевозможные коррекционные приемы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Программа предмета ориентирована на применение широкого комплекса приемов и методов системно-</w:t>
      </w:r>
      <w:proofErr w:type="spellStart"/>
      <w:r w:rsidRPr="00EC5DB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C5DB9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Отличительными  чертами данной программы являются ее гибкость с учетом индивидуальных особенностей в усвоении материала каждым обучающимся.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Особый акцент в программе сделан на использование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ИКТ-технологий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и ТСО, что является очевидным признаком соответствия современным требованиям к организации учебного процесса.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Предлагаемая программа построена на основе примерной программы (или рабочей авторской программы) в соответствии с требованиями ФГОС.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Нами переработаны авторские материалы с использованием вспомогательных средств обучения, являющиеся основанием данной учебной программы. 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-Учебная программа разработана на основе программы специальных (коррекционных) образовательных учреждений 8 вида, 1-4 классы, Москва, «Просвещение», 2013.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lastRenderedPageBreak/>
        <w:t>- Программа предусматривает как проведение традиционных уроков, так и (проведение экскурсий, лабораторных, практических занятий, семинаров, обобщающих уроков, и др.)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5DB9">
        <w:rPr>
          <w:rFonts w:ascii="Times New Roman" w:hAnsi="Times New Roman" w:cs="Times New Roman"/>
          <w:sz w:val="24"/>
          <w:szCs w:val="24"/>
        </w:rPr>
        <w:t>- Практическое выполнение программы предполагает выполнение обучающимися конкретных видов УД: контрольных или творческих работ, (включая тесты, графические проверочные работы), диктантов (предупредительный, объяснительный, восстановительный, зрительный, выборочный, творческий, графический), работ с текстом, опытов, домашних заданий нетрадиционного вида и др.</w:t>
      </w:r>
      <w:proofErr w:type="gramEnd"/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В программе учитывается взаимосвязь репродуктивной и проблемной формы обучения, коллективной и самостоятельной работы.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Особое место в овладении данным курсом отводится проектной (самостоятельной) работе по предмету. 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Исходя из принципов современного образования реализация программы ориентирована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на новые подходы к организации общения, сотрудничества на уроке не только с учителем, но и со сверстниками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Используются активные и интерактивные формы учебного сотрудничества: «учитель – ученик», парная и групповая работа, что, в свою очередь, также влияет на формирование УУД.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При изучении курса предусмотрены большие возможности для самостоятельной работы по предмету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Контрольные (зачетные и др.) требования сводятся к индивидуальному подходу в обучении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Изучение курса завершается защитой проекта, контрольным тестом, который включает материалы понятные для каждого обучающего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Программа по предмету общим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объемом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указанным в календарно-тематическом планировании изучается в течение всего учебного года.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-Курс рассчитан на 2 часа лекционно-практических занятий в 1-4 классах.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-Оценка знаний и умений обучающихся проводится с помощью итогового теста, который включает с себя ряд вопросов (заданий) по основным проблемам курса;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Курс завершается зачетом (экзаменом, тестом, контрольной работой) в полугодии. 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При этом к зачету обучающийся должен показать практические знания в освоении предмета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4D61" w:rsidRPr="00EC5DB9" w:rsidRDefault="00C94D61" w:rsidP="00C94D61">
      <w:pPr>
        <w:tabs>
          <w:tab w:val="left" w:pos="11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DB9">
        <w:rPr>
          <w:rFonts w:ascii="Times New Roman" w:hAnsi="Times New Roman" w:cs="Times New Roman"/>
          <w:b/>
          <w:i/>
          <w:sz w:val="24"/>
          <w:szCs w:val="24"/>
        </w:rPr>
        <w:t>Описание места учебного предмета в учебном плане: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-Предмет (курс) входит в число дисциплин, включенных в учебный план школы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Особое место  данного курса обусловлено в структуре учебного плана.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Изучение данного предмета тесно связано с такими дисциплинами, как развитие речи и является пропедевтикой к изучению курса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Освоение курса предполагает помимо посещения коллективных занятий (уроки, лекции и др.) выполнение внеурочных (домашних) заданий по предмету и по возможности выполнение проекта по отдельным темам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В ходе прохождения программы обучающиеся посещают урочные и лекционные занятия, участвуют в семинарах… занимаются индивидуально по учебнику и другим дополнительным материалам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предложенными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учителем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5DB9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Личностные, </w:t>
      </w:r>
      <w:proofErr w:type="spellStart"/>
      <w:r w:rsidRPr="00EC5DB9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EC5DB9">
        <w:rPr>
          <w:rFonts w:ascii="Times New Roman" w:hAnsi="Times New Roman" w:cs="Times New Roman"/>
          <w:b/>
          <w:i/>
          <w:sz w:val="24"/>
          <w:szCs w:val="24"/>
        </w:rPr>
        <w:t xml:space="preserve"> и предметные результаты освоения конкретного учебного предмета: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5DB9">
        <w:rPr>
          <w:rFonts w:ascii="Times New Roman" w:hAnsi="Times New Roman" w:cs="Times New Roman"/>
          <w:sz w:val="24"/>
          <w:szCs w:val="24"/>
        </w:rPr>
        <w:t xml:space="preserve">- Курс ориентирован на достижение личностных, предметных и </w:t>
      </w:r>
      <w:proofErr w:type="spellStart"/>
      <w:r w:rsidRPr="00EC5DB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C5DB9">
        <w:rPr>
          <w:rFonts w:ascii="Times New Roman" w:hAnsi="Times New Roman" w:cs="Times New Roman"/>
          <w:sz w:val="24"/>
          <w:szCs w:val="24"/>
        </w:rPr>
        <w:t xml:space="preserve"> результатов (начального общего образования и коррекционной педагогики  </w:t>
      </w:r>
      <w:proofErr w:type="gramEnd"/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В соответствии с этим целью освоения программы является усвоение предмета с переходом границы минимума и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и развитие УУД, ознакомление с основами предмета и формирование целостного представления о предмете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lastRenderedPageBreak/>
        <w:t xml:space="preserve">- Данный курс преследует цель 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t>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Курс данного учебного предмета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  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― </w:t>
      </w:r>
      <w:proofErr w:type="spellStart"/>
      <w:r w:rsidRPr="00EC5DB9">
        <w:rPr>
          <w:rFonts w:ascii="Times New Roman" w:eastAsia="Times New Roman" w:hAnsi="Times New Roman" w:cs="Times New Roman"/>
          <w:sz w:val="24"/>
          <w:szCs w:val="24"/>
        </w:rPr>
        <w:t>полисенсорности</w:t>
      </w:r>
      <w:proofErr w:type="spellEnd"/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 восприятия объектов; 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― 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― 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― 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 xml:space="preserve">― постепенного усложнения содержания предмета: расширение характеристик предмета познания, преемственность изучаемых тем.  </w:t>
      </w:r>
    </w:p>
    <w:p w:rsidR="00C94D61" w:rsidRPr="00EC5DB9" w:rsidRDefault="00C94D61" w:rsidP="00C94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5DB9">
        <w:rPr>
          <w:rFonts w:ascii="Times New Roman" w:eastAsia="Times New Roman" w:hAnsi="Times New Roman" w:cs="Times New Roman"/>
          <w:sz w:val="24"/>
          <w:szCs w:val="24"/>
        </w:rPr>
        <w:t>Основное внимание при изучении курса «Мир природы и человека» уделено формированию  представлений об ок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жа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щем мире: жи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вой и неживой природе, человеке, месте человека в природе, вза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имосвязях человека и об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поль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зованию знаний о живой и не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живой при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роде, об особенностях человека как биосоциального существа для осмысленной и само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сто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ной ор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ганизации безопас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ной жи</w:t>
      </w:r>
      <w:r w:rsidRPr="00EC5DB9">
        <w:rPr>
          <w:rFonts w:ascii="Times New Roman" w:eastAsia="Times New Roman" w:hAnsi="Times New Roman" w:cs="Times New Roman"/>
          <w:sz w:val="24"/>
          <w:szCs w:val="24"/>
        </w:rPr>
        <w:softHyphen/>
        <w:t>зни в конкретных условиях.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В ходе ее достижения решаются задачи (конкретные «шаги» по достижению цели):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формирование УУД по </w:t>
      </w:r>
      <w:proofErr w:type="spellStart"/>
      <w:r w:rsidRPr="00EC5DB9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EC5DB9">
        <w:rPr>
          <w:rFonts w:ascii="Times New Roman" w:hAnsi="Times New Roman" w:cs="Times New Roman"/>
          <w:sz w:val="24"/>
          <w:szCs w:val="24"/>
        </w:rPr>
        <w:t xml:space="preserve"> предмету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совершенствование умений (личностных, познавательных, коммуникативных, регулятивных)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развитие творческого подхода на практических занятиях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создание основы для понимания предмета 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Достижение поставленной цели связывается с решением базовых задач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>- Основные задачи программы заключаются в следующем:</w:t>
      </w:r>
    </w:p>
    <w:p w:rsidR="00C94D61" w:rsidRPr="00EC5DB9" w:rsidRDefault="00C94D61" w:rsidP="00C94D6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ознакомить с реальностью и  продолжить знакомство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предметам</w:t>
      </w:r>
    </w:p>
    <w:p w:rsidR="00C94D61" w:rsidRPr="00EC5DB9" w:rsidRDefault="00C94D61" w:rsidP="00EC5DB9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5DB9">
        <w:rPr>
          <w:rFonts w:ascii="Times New Roman" w:hAnsi="Times New Roman" w:cs="Times New Roman"/>
          <w:sz w:val="24"/>
          <w:szCs w:val="24"/>
        </w:rPr>
        <w:t xml:space="preserve">- отработать проектные умения </w:t>
      </w:r>
      <w:proofErr w:type="gramStart"/>
      <w:r w:rsidRPr="00EC5DB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5DB9">
        <w:rPr>
          <w:rFonts w:ascii="Times New Roman" w:hAnsi="Times New Roman" w:cs="Times New Roman"/>
          <w:sz w:val="24"/>
          <w:szCs w:val="24"/>
        </w:rPr>
        <w:t xml:space="preserve"> по предмету, систематизировать и организовать дополнительные знания обобщить знания о предмете</w:t>
      </w:r>
    </w:p>
    <w:p w:rsidR="00C94D61" w:rsidRDefault="00C94D61" w:rsidP="000C4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47FA" w:rsidRPr="00E32994" w:rsidRDefault="000C47FA" w:rsidP="000C47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29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r w:rsidRPr="00AB4C93">
        <w:rPr>
          <w:rFonts w:ascii="Times New Roman" w:hAnsi="Times New Roman" w:cs="Times New Roman"/>
          <w:b/>
          <w:sz w:val="24"/>
          <w:szCs w:val="24"/>
        </w:rPr>
        <w:t xml:space="preserve"> (2 часа в неделю)</w:t>
      </w: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2274"/>
        <w:gridCol w:w="540"/>
        <w:gridCol w:w="900"/>
        <w:gridCol w:w="2790"/>
        <w:gridCol w:w="468"/>
        <w:gridCol w:w="2052"/>
        <w:gridCol w:w="216"/>
        <w:gridCol w:w="4472"/>
      </w:tblGrid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3 класс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</w:t>
            </w:r>
          </w:p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представле</w:t>
            </w:r>
            <w:r w:rsidR="0083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ния. Темы 3</w:t>
            </w:r>
            <w:r w:rsidRPr="00E32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класса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Материалы и    оборудование</w:t>
            </w:r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Содержание, виды  деятельности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Неживая природа.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B0" w:rsidRPr="00E32994" w:rsidTr="000F6DB0">
        <w:trPr>
          <w:gridAfter w:val="8"/>
          <w:wAfter w:w="13712" w:type="dxa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0C47FA">
            <w:pPr>
              <w:pStyle w:val="a3"/>
              <w:numPr>
                <w:ilvl w:val="0"/>
                <w:numId w:val="1"/>
              </w:num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01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.09</w:t>
            </w:r>
          </w:p>
        </w:tc>
        <w:tc>
          <w:tcPr>
            <w:tcW w:w="27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 xml:space="preserve">Погода (дни ясные, солнечные, пасмурные, идет дождь, снег). Погода сегодня, вчера. 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Дать представление о предмете.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0C47FA">
            <w:pPr>
              <w:pStyle w:val="a3"/>
              <w:numPr>
                <w:ilvl w:val="0"/>
                <w:numId w:val="1"/>
              </w:num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Осень.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02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.09</w:t>
            </w:r>
          </w:p>
        </w:tc>
        <w:tc>
          <w:tcPr>
            <w:tcW w:w="27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наблюдать за изменениями в природе, формулировать свои наблюдения.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0C47FA">
            <w:pPr>
              <w:pStyle w:val="a3"/>
              <w:numPr>
                <w:ilvl w:val="0"/>
                <w:numId w:val="1"/>
              </w:num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Растения осенью.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8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.09.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>Измене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природе, жизни растений, названия растени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D2887">
              <w:rPr>
                <w:rFonts w:ascii="Times New Roman" w:hAnsi="Times New Roman" w:cs="Times New Roman"/>
                <w:sz w:val="24"/>
                <w:szCs w:val="24"/>
              </w:rPr>
              <w:t>различение листьев деревьев по цвету, величине, форме),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отвечать на вопросы учителя, задавать вопросы по теме, дополнять высказывания  товарищей.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Животные осенью.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9</w:t>
            </w:r>
            <w:r w:rsidR="000F6D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.09</w:t>
            </w:r>
          </w:p>
          <w:p w:rsidR="000F6DB0" w:rsidRPr="000F6DB0" w:rsidRDefault="00936485" w:rsidP="000F6DB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0F6D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животных </w:t>
            </w: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описывать по плану внешний вид растения, особенности произрастания, употребления в пищу.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16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.09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BD2887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 xml:space="preserve"> месяцы: похолодание, листопад отлет птиц.</w:t>
            </w:r>
          </w:p>
          <w:p w:rsidR="000F6DB0" w:rsidRPr="00BD2887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2887">
              <w:rPr>
                <w:rFonts w:ascii="Times New Roman" w:hAnsi="Times New Roman" w:cs="Times New Roman"/>
                <w:sz w:val="24"/>
                <w:szCs w:val="24"/>
              </w:rPr>
              <w:t>Игры: «Дождик», «Ветер дует…» и др.</w:t>
            </w:r>
          </w:p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плану.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Растения.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93648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="009364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сравнивать предмет по окраске, форме, запаху, вкусу.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Части растений.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узнавать, называть, различать растения, различать части растений.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29.09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названий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наблюдать за сезонными </w:t>
            </w: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изменениями природы, называть признаки осени. Уборка 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Травы.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улицей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которой находится школа, со светофорами, особенностями уличного движения.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3ADA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сада.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A93ADA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Default="00936485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F6DB0" w:rsidRPr="00E32994" w:rsidRDefault="00936485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различать, узнавать лиственные деревья и кустарники.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Лес.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связно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высказываться по плану, употребляя простые распространенные предложения.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Плоды и семена.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936485" w:rsidP="0093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CC7899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составлять рассказ по плану учебника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лес.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Фрукты в питании человека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A01" w:rsidRPr="00835A01" w:rsidRDefault="00A93ADA" w:rsidP="00835A01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Уход за растениями сада и огорода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Default="00835A01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  <w:p w:rsidR="00835A01" w:rsidRPr="00E32994" w:rsidRDefault="00835A01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сравнивать и классифицировать месяц года.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ADA" w:rsidRDefault="00A93ADA" w:rsidP="00361A7D">
            <w:pPr>
              <w:pStyle w:val="a3"/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DB0" w:rsidRPr="00A93ADA" w:rsidRDefault="00A93ADA" w:rsidP="00A93ADA">
            <w:r>
              <w:t>1-2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Солнце в разные времена года. Восход и заход солнца.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транспорт.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A93ADA" w:rsidP="00361A7D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элементарные правила дорожного движения.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A93ADA" w:rsidP="00361A7D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Воздух.  Значение </w:t>
            </w:r>
            <w:r w:rsidRPr="00E32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Просмотреть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термины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характеризовать предмет, </w:t>
            </w: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сравнивать, классифицировать.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7D" w:rsidRDefault="00A93ADA" w:rsidP="00361A7D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Термометр. 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участвовать в беседе, отвечать на вопросы, дополнять высказывания товарищей.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Ветер. 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CC7899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явление.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ветра.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устанавливать общие и отличительные свойства.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теме. Экскурсия.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назначения различных видов одежды.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Времена года. Зима.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назначения различных видов обуви, учить ухаживать за обувью. Учить ухаживать за одеждой.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зимой. Зима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с учебником, отвечать на вопросы.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Животные зимой.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тетрадь,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иллюстрациям, отвечать на вопросы.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Занятия людей зимой.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Дать представление о предмете.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Животные.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Дикие животные. Лось. Кабан.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отвечать на вопросы учителя, задавать вопросы по теме, дополнять высказывания  товарищей.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Дикие животные. Кабан.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A93ADA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описывать по плану внешний вид растения, особенности произрастания, употребления в пищу.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Корова.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плану.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Свинья.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заданному алгоритму.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Кролики.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сравнивать предмет по окраске, форме, запаху, вкусу.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Сравнение: свинья и кабан.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узнавать, называть, различать растения, различать части растений.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Сравнение: кролик и заяц. 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наблюдать за сезонными изменениями природы, называть признаки осени. Уборка 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7E1925" w:rsidP="007E192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0F6DB0"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Животные</w:t>
            </w:r>
            <w:proofErr w:type="gramStart"/>
            <w:r w:rsidR="000F6DB0"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F6DB0" w:rsidRPr="00E32994">
              <w:rPr>
                <w:rFonts w:ascii="Times New Roman" w:hAnsi="Times New Roman" w:cs="Times New Roman"/>
                <w:sz w:val="24"/>
                <w:szCs w:val="24"/>
              </w:rPr>
              <w:t>тицы.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различать, узнавать лиственные деревья и кустарники.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Перелетные птицы.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связно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высказываться по плану, употребляя простые распространенные предложения.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Зимующие птицы.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192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тетрадь,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составлять рассказ по плану учебника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Хищные птицы.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835A01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0F6DB0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сравнивать и классифицировать месяц года.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Дыхание человека.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виды транспорта, учить устанавливать общие и отличительные свойства. 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Органы дыхания.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35A0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транспорт.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простудных заболеваний.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элементарные правила дорожного движения.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Кровь.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предмет, сравнивать, классифицировать.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Сердце.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участвовать в беседе, отвечать на вопросы, дополнять высказывания товарищей.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явление.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Времена года. Весна.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назначения различных видов одежды.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Растения весной.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F29A0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A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ухаживать за одеждой.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A93ADA" w:rsidRDefault="00A93ADA" w:rsidP="00A93ADA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Животные весной. Занятия людей весной.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A93ADA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A93ADA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тетрадь,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назначения различных видов обуви, учить ухаживать за обувью.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tabs>
                <w:tab w:val="left" w:pos="390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E3299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Дать представление о предмете.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Растения.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Правильно отвечать на вопросы учителя, задавать вопросы по теме, дополнять высказывания  товарищей.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Лесные ягоды.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описывать по плану внешний вид растения, особенности произрастания, употребления в пищу.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Стебли.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плану.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Листья.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работать по заданному алгоритму.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Дифференциация названий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Учить сравнивать предмет по окраске, </w:t>
            </w: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форме, запаху, вкусу.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Жизнь растений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узнавать, называть, различать растения, различать части растений.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</w:t>
            </w:r>
            <w:proofErr w:type="gramStart"/>
            <w:r w:rsidRPr="00E329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ульс.Окружающая</w:t>
            </w:r>
            <w:proofErr w:type="spellEnd"/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 среда и здоровье человека.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A95" w:rsidRDefault="00361A95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0F6DB0" w:rsidRPr="00E32994" w:rsidRDefault="00361A7D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CC7899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</w:t>
            </w:r>
            <w:r w:rsidR="000F6DB0"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различать, узнавать лиственные деревья и кустарники.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Питание человека.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F29A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связно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высказываться по плану, употребляя простые распространенные предложения.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7D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составлять рассказ по плану учебника</w:t>
            </w:r>
          </w:p>
        </w:tc>
      </w:tr>
      <w:tr w:rsidR="000F6DB0" w:rsidRPr="00E32994" w:rsidTr="00EF4FF6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Времена года. Лето.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7D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Дифференциация названий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7C37CF" w:rsidRDefault="000F6DB0" w:rsidP="006B5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37CF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Растения летом.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7D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явлениях природы по теме с опорой на учебник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CC7899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</w:t>
            </w:r>
            <w:proofErr w:type="gramStart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сравнивать и классифицировать месяц года.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Животные летом.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F29A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виды транспорта, учить устанавливать общие и отличительные свойства. 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Занятия людей летом.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61A7D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Названия по теме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согласно учебника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CC7899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характеризовать транспорт.</w:t>
            </w:r>
          </w:p>
        </w:tc>
      </w:tr>
      <w:tr w:rsidR="000F6DB0" w:rsidRPr="00E32994" w:rsidTr="000F6DB0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361A95" w:rsidRDefault="00361A95" w:rsidP="00361A95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A7D" w:rsidRDefault="00361A7D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Неживая природа. Растения.</w:t>
            </w:r>
          </w:p>
          <w:p w:rsidR="000F6DB0" w:rsidRPr="00E32994" w:rsidRDefault="000F6DB0" w:rsidP="00361A7D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теме. </w:t>
            </w:r>
          </w:p>
        </w:tc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4021" w:rsidRDefault="000F6DB0" w:rsidP="006B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F6DB0" w:rsidRPr="00184021" w:rsidRDefault="000F6DB0" w:rsidP="00184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Pr="00E32994" w:rsidRDefault="003F29A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61A7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F6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6DB0" w:rsidRDefault="000F6DB0" w:rsidP="006B57F0">
            <w:pPr>
              <w:tabs>
                <w:tab w:val="left" w:pos="3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Просмотреть основные термины по теме в учебнике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учебник, </w:t>
            </w:r>
            <w:proofErr w:type="spellStart"/>
            <w:r w:rsidRPr="00E329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илюстрации</w:t>
            </w:r>
            <w:proofErr w:type="spellEnd"/>
          </w:p>
        </w:tc>
        <w:tc>
          <w:tcPr>
            <w:tcW w:w="4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6DB0" w:rsidRPr="00E32994" w:rsidRDefault="000F6DB0" w:rsidP="006B57F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элементарные правила дорожного движения.</w:t>
            </w:r>
          </w:p>
        </w:tc>
      </w:tr>
    </w:tbl>
    <w:p w:rsidR="00361A7D" w:rsidRDefault="00361A7D" w:rsidP="00C94D61">
      <w:pPr>
        <w:tabs>
          <w:tab w:val="left" w:pos="3900"/>
        </w:tabs>
        <w:rPr>
          <w:rFonts w:ascii="Times New Roman" w:hAnsi="Times New Roman" w:cs="Times New Roman"/>
          <w:b/>
          <w:sz w:val="24"/>
          <w:szCs w:val="24"/>
        </w:rPr>
      </w:pPr>
    </w:p>
    <w:p w:rsidR="00EC5DB9" w:rsidRDefault="00EC5DB9" w:rsidP="00C94D61">
      <w:pPr>
        <w:tabs>
          <w:tab w:val="left" w:pos="3900"/>
        </w:tabs>
        <w:rPr>
          <w:rFonts w:ascii="Times New Roman" w:hAnsi="Times New Roman" w:cs="Times New Roman"/>
          <w:b/>
          <w:sz w:val="24"/>
          <w:szCs w:val="24"/>
        </w:rPr>
      </w:pPr>
    </w:p>
    <w:p w:rsidR="00EC5DB9" w:rsidRDefault="00EC5DB9" w:rsidP="00C94D61">
      <w:pPr>
        <w:tabs>
          <w:tab w:val="left" w:pos="3900"/>
        </w:tabs>
        <w:rPr>
          <w:rFonts w:ascii="Times New Roman" w:hAnsi="Times New Roman" w:cs="Times New Roman"/>
          <w:b/>
          <w:sz w:val="24"/>
          <w:szCs w:val="24"/>
        </w:rPr>
      </w:pPr>
    </w:p>
    <w:p w:rsidR="00EC5DB9" w:rsidRDefault="00EC5DB9" w:rsidP="00C94D61">
      <w:pPr>
        <w:tabs>
          <w:tab w:val="left" w:pos="3900"/>
        </w:tabs>
        <w:rPr>
          <w:rFonts w:ascii="Times New Roman" w:hAnsi="Times New Roman" w:cs="Times New Roman"/>
          <w:b/>
          <w:sz w:val="24"/>
          <w:szCs w:val="24"/>
        </w:rPr>
      </w:pPr>
    </w:p>
    <w:p w:rsidR="00C94D61" w:rsidRPr="00E0510F" w:rsidRDefault="00C94D61" w:rsidP="00C94D61">
      <w:pPr>
        <w:tabs>
          <w:tab w:val="left" w:pos="3900"/>
        </w:tabs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b/>
          <w:sz w:val="24"/>
          <w:szCs w:val="24"/>
        </w:rPr>
        <w:lastRenderedPageBreak/>
        <w:t>На каждом году обучения, по всем программам определяется уровень требований, учитывающий умственные и возрастные возможности школьников.</w:t>
      </w:r>
    </w:p>
    <w:p w:rsidR="00C94D61" w:rsidRDefault="00C94D61" w:rsidP="00C94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уровень</w:t>
      </w:r>
    </w:p>
    <w:p w:rsidR="00C94D61" w:rsidRDefault="00C94D61" w:rsidP="00C94D6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C94D61" w:rsidRDefault="00C94D61" w:rsidP="00C94D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Называть и характеризовать предметы и явления, сравнивать и классифицировать, устанавливать общие и отличительные свойства;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Участвовать в беседе, отвечать на вопросы, дополнять высказывания товарищей;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Связно высказываться по плану, употребляя простые распространённые предложения, правильно используя формы знакомых слов.</w:t>
      </w:r>
    </w:p>
    <w:p w:rsidR="00C94D61" w:rsidRDefault="00C94D61" w:rsidP="00C94D6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названия и свойства изученных предметов и явлений;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выученные правила дорожного движения.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 уровень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Учащиеся должны уметь: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Называть предметы и явления, сравнивать и классифицировать их с помощью учителя;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Отвечать на вопросы;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Учащиеся должны знать:</w:t>
      </w:r>
    </w:p>
    <w:p w:rsidR="00C94D61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Названия и свойства основных явлений и предметов;</w:t>
      </w:r>
    </w:p>
    <w:p w:rsidR="00C94D61" w:rsidRPr="00AB4C93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Простейшие правила дорожного движения.</w:t>
      </w:r>
    </w:p>
    <w:p w:rsidR="00C94D61" w:rsidRPr="00AB4C93" w:rsidRDefault="00C94D61" w:rsidP="00C94D61">
      <w:pPr>
        <w:tabs>
          <w:tab w:val="left" w:pos="39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>Основные требования к знаниям и умениям учащихся по каждому предмету (по 2-м уровням) следуют далее в рабочих программах</w:t>
      </w:r>
    </w:p>
    <w:p w:rsidR="00C94D61" w:rsidRPr="00AB4C93" w:rsidRDefault="00C94D61" w:rsidP="00C94D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оценок</w:t>
      </w:r>
    </w:p>
    <w:p w:rsidR="00C94D61" w:rsidRDefault="00C94D61" w:rsidP="00C94D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>Оценка «5» ставится, если ученик полно излагает изученный материал, дает правильные определения, обнаруживает понимание материала, может применить знания на практике, привести необходи</w:t>
      </w:r>
      <w:r>
        <w:rPr>
          <w:rFonts w:ascii="Times New Roman" w:hAnsi="Times New Roman" w:cs="Times New Roman"/>
          <w:sz w:val="24"/>
          <w:szCs w:val="24"/>
        </w:rPr>
        <w:t>мые примеры.</w:t>
      </w:r>
    </w:p>
    <w:p w:rsidR="00C94D61" w:rsidRPr="00AB4C93" w:rsidRDefault="00C94D61" w:rsidP="00C94D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>Оценка «4» ставится, если ученик излагает изученный материал, дает правильные определения, обнаруживает понимание материала, может применить знания на практике, привести необходимые примеры, но допускает 1 - 2 ошибки и 1 - 2 недочета.</w:t>
      </w:r>
    </w:p>
    <w:p w:rsidR="00C94D61" w:rsidRPr="00AB4C93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>Оценка «3» ставится, если ученик излагает изученный материал неполно и допускает неточности и более 3 фактических ошибок, не умеет привести свои примеры</w:t>
      </w:r>
    </w:p>
    <w:p w:rsidR="00C94D61" w:rsidRPr="00AB4C93" w:rsidRDefault="00C94D61" w:rsidP="00C94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4C9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 и материально-техническое  обеспечение</w:t>
      </w:r>
    </w:p>
    <w:p w:rsidR="00C94D61" w:rsidRPr="00AB4C93" w:rsidRDefault="00C94D61" w:rsidP="00C94D6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C93">
        <w:rPr>
          <w:rFonts w:ascii="Times New Roman" w:eastAsia="Times New Roman" w:hAnsi="Times New Roman" w:cs="Times New Roman"/>
          <w:bCs/>
          <w:sz w:val="24"/>
          <w:szCs w:val="24"/>
        </w:rPr>
        <w:t>Картинки по темам</w:t>
      </w:r>
    </w:p>
    <w:p w:rsidR="00C94D61" w:rsidRPr="00AB4C93" w:rsidRDefault="00C94D61" w:rsidP="00C94D6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C93">
        <w:rPr>
          <w:rFonts w:ascii="Times New Roman" w:eastAsia="Times New Roman" w:hAnsi="Times New Roman" w:cs="Times New Roman"/>
          <w:bCs/>
          <w:sz w:val="24"/>
          <w:szCs w:val="24"/>
        </w:rPr>
        <w:t>Календарь природы</w:t>
      </w:r>
    </w:p>
    <w:p w:rsidR="00C94D61" w:rsidRPr="00AB4C93" w:rsidRDefault="00C94D61" w:rsidP="00C94D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 xml:space="preserve">Учебник для специальных (коррекционных) образовательных учреждений VIII вида. Живой мир. 3  класс. Матвеева Н.Б., Попова М.А., </w:t>
      </w:r>
      <w:proofErr w:type="spellStart"/>
      <w:r w:rsidRPr="00AB4C93">
        <w:rPr>
          <w:rFonts w:ascii="Times New Roman" w:hAnsi="Times New Roman" w:cs="Times New Roman"/>
          <w:sz w:val="24"/>
          <w:szCs w:val="24"/>
        </w:rPr>
        <w:t>Куртова</w:t>
      </w:r>
      <w:proofErr w:type="spellEnd"/>
      <w:r w:rsidRPr="00AB4C93">
        <w:rPr>
          <w:rFonts w:ascii="Times New Roman" w:hAnsi="Times New Roman" w:cs="Times New Roman"/>
          <w:sz w:val="24"/>
          <w:szCs w:val="24"/>
        </w:rPr>
        <w:t xml:space="preserve"> Т.О. Москва, «Просвещение»,2014</w:t>
      </w:r>
    </w:p>
    <w:p w:rsidR="00C94D61" w:rsidRPr="00AB4C93" w:rsidRDefault="00C94D61" w:rsidP="00C94D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Дополнительная литература: </w:t>
      </w:r>
    </w:p>
    <w:p w:rsidR="00C94D61" w:rsidRPr="00AB4C93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 xml:space="preserve">   -Мир вокруг нас. А. А. Плешаков. Москва, «Просвещение», 2007.</w:t>
      </w:r>
    </w:p>
    <w:p w:rsidR="00C94D61" w:rsidRPr="007963F9" w:rsidRDefault="00C94D61" w:rsidP="00C9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C93">
        <w:rPr>
          <w:rFonts w:ascii="Times New Roman" w:hAnsi="Times New Roman" w:cs="Times New Roman"/>
          <w:sz w:val="24"/>
          <w:szCs w:val="24"/>
        </w:rPr>
        <w:t xml:space="preserve">   -Ознакомление с окружающим миром. Т. С. Зыкова, М. А. Зыкова. Москва, «Просвещение».</w:t>
      </w:r>
    </w:p>
    <w:p w:rsidR="007F3E4F" w:rsidRDefault="007F3E4F"/>
    <w:sectPr w:rsidR="007F3E4F" w:rsidSect="000C47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899" w:rsidRDefault="00CC7899" w:rsidP="00184021">
      <w:pPr>
        <w:spacing w:after="0" w:line="240" w:lineRule="auto"/>
      </w:pPr>
      <w:r>
        <w:separator/>
      </w:r>
    </w:p>
  </w:endnote>
  <w:endnote w:type="continuationSeparator" w:id="0">
    <w:p w:rsidR="00CC7899" w:rsidRDefault="00CC7899" w:rsidP="0018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899" w:rsidRDefault="00CC7899" w:rsidP="00184021">
      <w:pPr>
        <w:spacing w:after="0" w:line="240" w:lineRule="auto"/>
      </w:pPr>
      <w:r>
        <w:separator/>
      </w:r>
    </w:p>
  </w:footnote>
  <w:footnote w:type="continuationSeparator" w:id="0">
    <w:p w:rsidR="00CC7899" w:rsidRDefault="00CC7899" w:rsidP="00184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716"/>
    <w:multiLevelType w:val="hybridMultilevel"/>
    <w:tmpl w:val="D4D8F5B2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104F45"/>
    <w:multiLevelType w:val="hybridMultilevel"/>
    <w:tmpl w:val="467EA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E0376"/>
    <w:multiLevelType w:val="hybridMultilevel"/>
    <w:tmpl w:val="F98C19BE"/>
    <w:lvl w:ilvl="0" w:tplc="12C2D9C2">
      <w:start w:val="1"/>
      <w:numFmt w:val="decimal"/>
      <w:lvlText w:val="%1."/>
      <w:lvlJc w:val="left"/>
      <w:pPr>
        <w:ind w:left="67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04"/>
    <w:rsid w:val="0004264D"/>
    <w:rsid w:val="000C47FA"/>
    <w:rsid w:val="000F6DB0"/>
    <w:rsid w:val="00184021"/>
    <w:rsid w:val="00194B8D"/>
    <w:rsid w:val="002B1015"/>
    <w:rsid w:val="00361A7D"/>
    <w:rsid w:val="00361A95"/>
    <w:rsid w:val="00385BF2"/>
    <w:rsid w:val="003F29A0"/>
    <w:rsid w:val="00625E04"/>
    <w:rsid w:val="00627187"/>
    <w:rsid w:val="006B57F0"/>
    <w:rsid w:val="007641DD"/>
    <w:rsid w:val="007E1925"/>
    <w:rsid w:val="007F3E4F"/>
    <w:rsid w:val="00835A01"/>
    <w:rsid w:val="00897708"/>
    <w:rsid w:val="00936485"/>
    <w:rsid w:val="009705A9"/>
    <w:rsid w:val="00A85BFC"/>
    <w:rsid w:val="00A93ADA"/>
    <w:rsid w:val="00C94D61"/>
    <w:rsid w:val="00CC7899"/>
    <w:rsid w:val="00EC5DB9"/>
    <w:rsid w:val="00E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7FA"/>
    <w:pPr>
      <w:ind w:left="720"/>
      <w:contextualSpacing/>
    </w:pPr>
  </w:style>
  <w:style w:type="table" w:styleId="a4">
    <w:name w:val="Table Grid"/>
    <w:basedOn w:val="a1"/>
    <w:uiPriority w:val="59"/>
    <w:rsid w:val="000C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40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8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4021"/>
    <w:rPr>
      <w:rFonts w:eastAsiaTheme="minorEastAsia"/>
      <w:lang w:eastAsia="ru-RU"/>
    </w:rPr>
  </w:style>
  <w:style w:type="paragraph" w:styleId="a9">
    <w:name w:val="No Spacing"/>
    <w:uiPriority w:val="1"/>
    <w:qFormat/>
    <w:rsid w:val="00C94D61"/>
    <w:pPr>
      <w:spacing w:after="0" w:line="240" w:lineRule="auto"/>
    </w:pPr>
  </w:style>
  <w:style w:type="character" w:customStyle="1" w:styleId="aa">
    <w:name w:val="А ОСН ТЕКСТ Знак"/>
    <w:link w:val="ab"/>
    <w:semiHidden/>
    <w:locked/>
    <w:rsid w:val="00C94D6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b">
    <w:name w:val="А ОСН ТЕКСТ"/>
    <w:basedOn w:val="a"/>
    <w:link w:val="aa"/>
    <w:semiHidden/>
    <w:rsid w:val="00C94D61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7FA"/>
    <w:pPr>
      <w:ind w:left="720"/>
      <w:contextualSpacing/>
    </w:pPr>
  </w:style>
  <w:style w:type="table" w:styleId="a4">
    <w:name w:val="Table Grid"/>
    <w:basedOn w:val="a1"/>
    <w:uiPriority w:val="59"/>
    <w:rsid w:val="000C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402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8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4021"/>
    <w:rPr>
      <w:rFonts w:eastAsiaTheme="minorEastAsia"/>
      <w:lang w:eastAsia="ru-RU"/>
    </w:rPr>
  </w:style>
  <w:style w:type="paragraph" w:styleId="a9">
    <w:name w:val="No Spacing"/>
    <w:uiPriority w:val="1"/>
    <w:qFormat/>
    <w:rsid w:val="00C94D61"/>
    <w:pPr>
      <w:spacing w:after="0" w:line="240" w:lineRule="auto"/>
    </w:pPr>
  </w:style>
  <w:style w:type="character" w:customStyle="1" w:styleId="aa">
    <w:name w:val="А ОСН ТЕКСТ Знак"/>
    <w:link w:val="ab"/>
    <w:semiHidden/>
    <w:locked/>
    <w:rsid w:val="00C94D6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b">
    <w:name w:val="А ОСН ТЕКСТ"/>
    <w:basedOn w:val="a"/>
    <w:link w:val="aa"/>
    <w:semiHidden/>
    <w:rsid w:val="00C94D61"/>
    <w:pPr>
      <w:spacing w:after="0" w:line="24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15</Pages>
  <Words>4789</Words>
  <Characters>27303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Феруза</dc:creator>
  <cp:keywords/>
  <dc:description/>
  <cp:lastModifiedBy>HP</cp:lastModifiedBy>
  <cp:revision>19</cp:revision>
  <dcterms:created xsi:type="dcterms:W3CDTF">2017-11-17T16:58:00Z</dcterms:created>
  <dcterms:modified xsi:type="dcterms:W3CDTF">2021-03-16T17:33:00Z</dcterms:modified>
</cp:coreProperties>
</file>